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4CCDF" w14:textId="0EF6FE6B"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Bijlage</w:t>
      </w:r>
      <w:r w:rsidR="00AF5DA5">
        <w:rPr>
          <w:rFonts w:cs="V&amp;W Syntax (Adobe)"/>
          <w:sz w:val="24"/>
        </w:rPr>
        <w:t xml:space="preserve"> 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30E44D25" w14:textId="77777777" w:rsidR="009974FD" w:rsidRDefault="009974FD" w:rsidP="00B83FD7">
      <w:pPr>
        <w:tabs>
          <w:tab w:val="left" w:pos="540"/>
        </w:tabs>
        <w:ind w:left="540" w:hanging="540"/>
        <w:rPr>
          <w:rFonts w:cs="V&amp;W Syntax (Adobe)"/>
        </w:rPr>
      </w:pPr>
    </w:p>
    <w:p w14:paraId="41705EE1" w14:textId="77777777" w:rsidR="009974FD" w:rsidRDefault="009974FD" w:rsidP="00B83FD7">
      <w:pPr>
        <w:tabs>
          <w:tab w:val="left" w:pos="540"/>
        </w:tabs>
        <w:ind w:left="540" w:hanging="540"/>
        <w:rPr>
          <w:rFonts w:cs="V&amp;W Syntax (Adobe)"/>
        </w:rPr>
      </w:pPr>
    </w:p>
    <w:p w14:paraId="0EF4C0CC" w14:textId="77777777" w:rsidR="009974FD" w:rsidRDefault="009974FD" w:rsidP="00B83FD7">
      <w:pPr>
        <w:tabs>
          <w:tab w:val="left" w:pos="540"/>
        </w:tabs>
        <w:ind w:left="540" w:hanging="540"/>
        <w:rPr>
          <w:rFonts w:cs="V&amp;W Syntax (Adobe)"/>
        </w:rPr>
      </w:pPr>
    </w:p>
    <w:p w14:paraId="5E950A87"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6C1D4A2" w14:textId="77777777" w:rsidR="004C67FB" w:rsidRDefault="004C67FB" w:rsidP="00B83FD7">
      <w:pPr>
        <w:tabs>
          <w:tab w:val="left" w:pos="540"/>
        </w:tabs>
        <w:ind w:left="540" w:hanging="540"/>
        <w:rPr>
          <w:rFonts w:cs="V&amp;W Syntax (Adobe)"/>
          <w:bCs/>
          <w:szCs w:val="18"/>
        </w:rPr>
      </w:pPr>
    </w:p>
    <w:p w14:paraId="2506FA6F"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17C234EA" w14:textId="77777777" w:rsidR="004C67FB" w:rsidRDefault="004C67FB" w:rsidP="00B83FD7">
      <w:pPr>
        <w:tabs>
          <w:tab w:val="left" w:pos="540"/>
        </w:tabs>
        <w:ind w:left="540" w:hanging="540"/>
        <w:rPr>
          <w:rFonts w:cs="V&amp;W Syntax (Adobe)"/>
          <w:bCs/>
          <w:szCs w:val="18"/>
        </w:rPr>
      </w:pPr>
    </w:p>
    <w:p w14:paraId="1074BE8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9BD88B2" w14:textId="77777777" w:rsidR="004C67FB" w:rsidRDefault="004C67FB" w:rsidP="00B83FD7">
      <w:pPr>
        <w:tabs>
          <w:tab w:val="left" w:pos="540"/>
        </w:tabs>
        <w:ind w:left="540" w:hanging="540"/>
        <w:rPr>
          <w:rFonts w:cs="V&amp;W Syntax (Adobe)"/>
          <w:bCs/>
          <w:szCs w:val="18"/>
        </w:rPr>
      </w:pPr>
    </w:p>
    <w:p w14:paraId="2731FE1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3ED81A3" w14:textId="77777777" w:rsidR="004C67FB" w:rsidRDefault="004C67FB" w:rsidP="00B83FD7">
      <w:pPr>
        <w:tabs>
          <w:tab w:val="left" w:pos="540"/>
        </w:tabs>
        <w:ind w:left="540" w:hanging="540"/>
        <w:rPr>
          <w:rFonts w:cs="V&amp;W Syntax (Adobe)"/>
          <w:bCs/>
          <w:szCs w:val="18"/>
        </w:rPr>
      </w:pPr>
    </w:p>
    <w:p w14:paraId="0993166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ACFD64B" w14:textId="77777777" w:rsidR="003829E8" w:rsidRDefault="003829E8" w:rsidP="00B83FD7">
      <w:pPr>
        <w:tabs>
          <w:tab w:val="left" w:pos="540"/>
        </w:tabs>
        <w:ind w:left="540" w:hanging="540"/>
        <w:rPr>
          <w:rFonts w:cs="V&amp;W Syntax (Adobe)"/>
          <w:bCs/>
          <w:szCs w:val="18"/>
        </w:rPr>
      </w:pPr>
    </w:p>
    <w:p w14:paraId="425CE9C4"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0180DB0D" w14:textId="77777777" w:rsidR="006327B9" w:rsidRDefault="006327B9" w:rsidP="00B83FD7">
      <w:pPr>
        <w:tabs>
          <w:tab w:val="left" w:pos="540"/>
        </w:tabs>
        <w:ind w:left="540" w:hanging="540"/>
        <w:rPr>
          <w:rFonts w:cs="V&amp;W Syntax (Adobe)"/>
          <w:bCs/>
          <w:szCs w:val="18"/>
        </w:rPr>
      </w:pPr>
    </w:p>
    <w:p w14:paraId="476022D7"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E2576E2" w14:textId="77777777" w:rsidR="004C67FB" w:rsidRDefault="004C67FB" w:rsidP="00B83FD7">
      <w:pPr>
        <w:tabs>
          <w:tab w:val="left" w:pos="540"/>
        </w:tabs>
        <w:ind w:left="540" w:hanging="540"/>
        <w:rPr>
          <w:rFonts w:cs="V&amp;W Syntax (Adobe)"/>
          <w:bCs/>
          <w:szCs w:val="18"/>
        </w:rPr>
      </w:pPr>
    </w:p>
    <w:p w14:paraId="0E4EAD2C"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B562821" w14:textId="77777777" w:rsidR="009974FD" w:rsidRDefault="009974FD" w:rsidP="00B83FD7">
      <w:pPr>
        <w:tabs>
          <w:tab w:val="left" w:pos="540"/>
        </w:tabs>
        <w:ind w:left="540" w:hanging="540"/>
        <w:rPr>
          <w:rFonts w:cs="V&amp;W Syntax (Adobe)"/>
        </w:rPr>
      </w:pPr>
    </w:p>
    <w:p w14:paraId="334E6E34" w14:textId="77777777" w:rsidR="00C6141E" w:rsidRPr="00476317" w:rsidRDefault="00C6141E" w:rsidP="00B83FD7">
      <w:pPr>
        <w:tabs>
          <w:tab w:val="left" w:pos="540"/>
        </w:tabs>
        <w:ind w:left="540" w:hanging="540"/>
        <w:rPr>
          <w:rFonts w:cs="V&amp;W Syntax (Adobe)"/>
        </w:rPr>
      </w:pPr>
    </w:p>
    <w:p w14:paraId="62E6903D"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2385BB6" w14:textId="77777777" w:rsidR="009974FD" w:rsidRPr="00476317" w:rsidRDefault="009974FD" w:rsidP="00B83FD7">
      <w:pPr>
        <w:tabs>
          <w:tab w:val="left" w:pos="540"/>
        </w:tabs>
        <w:ind w:left="540" w:hanging="540"/>
        <w:rPr>
          <w:rFonts w:cs="V&amp;W Syntax (Adobe)"/>
        </w:rPr>
      </w:pPr>
    </w:p>
    <w:p w14:paraId="07233002"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BF57CDD" w14:textId="77777777" w:rsidR="009974FD" w:rsidRPr="00476317" w:rsidRDefault="009974FD" w:rsidP="00B83FD7">
      <w:pPr>
        <w:tabs>
          <w:tab w:val="left" w:pos="540"/>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43C416B5"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4A7F14C" w14:textId="77777777" w:rsidR="009974FD" w:rsidRPr="00476317" w:rsidRDefault="009974FD" w:rsidP="00B83FD7">
      <w:pPr>
        <w:tabs>
          <w:tab w:val="left" w:pos="540"/>
        </w:tabs>
        <w:ind w:left="540" w:hanging="540"/>
        <w:rPr>
          <w:rFonts w:cs="V&amp;W Syntax (Adobe)"/>
        </w:rPr>
      </w:pPr>
    </w:p>
    <w:p w14:paraId="49E0DEC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2CE6C67" w14:textId="77777777" w:rsidR="002A5C9C" w:rsidRDefault="002A5C9C" w:rsidP="00B83FD7">
      <w:pPr>
        <w:tabs>
          <w:tab w:val="left" w:pos="540"/>
        </w:tabs>
        <w:ind w:left="540" w:hanging="540"/>
        <w:rPr>
          <w:rFonts w:cs="V&amp;W Syntax (Adobe)"/>
        </w:rPr>
      </w:pPr>
    </w:p>
    <w:p w14:paraId="54218089" w14:textId="77777777" w:rsidR="00E534E5" w:rsidRPr="00476317" w:rsidRDefault="00E534E5" w:rsidP="00B83FD7">
      <w:pPr>
        <w:tabs>
          <w:tab w:val="left" w:pos="540"/>
        </w:tabs>
        <w:ind w:left="540" w:hanging="540"/>
        <w:rPr>
          <w:rFonts w:cs="V&amp;W Syntax (Adobe)"/>
        </w:rPr>
      </w:pPr>
    </w:p>
    <w:p w14:paraId="244CEECC"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671D895" w14:textId="77777777" w:rsidR="00267704" w:rsidRDefault="00267704" w:rsidP="00B83FD7">
      <w:pPr>
        <w:tabs>
          <w:tab w:val="left" w:pos="540"/>
        </w:tabs>
        <w:ind w:left="540" w:hanging="540"/>
        <w:rPr>
          <w:rFonts w:cs="V&amp;W Syntax (Adobe)"/>
        </w:rPr>
      </w:pPr>
    </w:p>
    <w:p w14:paraId="488EA91D" w14:textId="77777777" w:rsidR="00267704" w:rsidRDefault="00267704" w:rsidP="00B83FD7">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23FAA756"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1F25400" w14:textId="77777777" w:rsidR="00267704" w:rsidRDefault="00267704" w:rsidP="00B83FD7">
      <w:pPr>
        <w:numPr>
          <w:ilvl w:val="0"/>
          <w:numId w:val="27"/>
        </w:numPr>
        <w:tabs>
          <w:tab w:val="clear" w:pos="1950"/>
          <w:tab w:val="left" w:pos="540"/>
          <w:tab w:val="left" w:pos="1080"/>
        </w:tabs>
        <w:ind w:left="1080" w:hanging="540"/>
        <w:rPr>
          <w:rFonts w:cs="V&amp;W Syntax (Adobe)"/>
        </w:rPr>
      </w:pPr>
      <w:proofErr w:type="gramStart"/>
      <w:r>
        <w:rPr>
          <w:rFonts w:cs="V&amp;W Syntax (Adobe)"/>
        </w:rPr>
        <w:t>de</w:t>
      </w:r>
      <w:proofErr w:type="gramEnd"/>
      <w:r>
        <w:rPr>
          <w:rFonts w:cs="V&amp;W Syntax (Adobe)"/>
        </w:rPr>
        <w:t xml:space="preserve"> naam en de functie binnen de onderneming</w:t>
      </w:r>
      <w:r w:rsidR="00E534E5">
        <w:rPr>
          <w:rFonts w:cs="V&amp;W Syntax (Adobe)"/>
        </w:rPr>
        <w:t>;</w:t>
      </w:r>
    </w:p>
    <w:p w14:paraId="288D61F6" w14:textId="77777777" w:rsidR="00267704" w:rsidRDefault="00267704" w:rsidP="00B83FD7">
      <w:pPr>
        <w:numPr>
          <w:ilvl w:val="0"/>
          <w:numId w:val="27"/>
        </w:numPr>
        <w:tabs>
          <w:tab w:val="clear" w:pos="1950"/>
          <w:tab w:val="left" w:pos="540"/>
          <w:tab w:val="left" w:pos="1080"/>
        </w:tabs>
        <w:ind w:left="1080" w:hanging="54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r w:rsidR="00E534E5">
        <w:rPr>
          <w:rFonts w:cs="V&amp;W Syntax (Adobe)"/>
        </w:rPr>
        <w:t>.</w:t>
      </w:r>
    </w:p>
    <w:p w14:paraId="52F3EBAA" w14:textId="77777777" w:rsidR="00E534E5" w:rsidRPr="00476317" w:rsidRDefault="00E534E5" w:rsidP="00B83FD7">
      <w:pPr>
        <w:tabs>
          <w:tab w:val="left" w:pos="540"/>
        </w:tabs>
        <w:ind w:left="540" w:hanging="540"/>
        <w:rPr>
          <w:rFonts w:cs="V&amp;W Syntax (Adobe)"/>
        </w:rPr>
      </w:pPr>
    </w:p>
    <w:p w14:paraId="72A4B5AB"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33DA43F4" w14:textId="77777777" w:rsidR="00267704" w:rsidRDefault="00267704" w:rsidP="00797AB4">
      <w:pPr>
        <w:tabs>
          <w:tab w:val="left" w:pos="540"/>
        </w:tabs>
        <w:ind w:left="540" w:hanging="540"/>
        <w:rPr>
          <w:rFonts w:cs="V&amp;W Syntax (Adobe)"/>
        </w:rPr>
      </w:pPr>
    </w:p>
    <w:p w14:paraId="576DB198" w14:textId="77777777" w:rsidR="00267704" w:rsidRDefault="00267704" w:rsidP="00797AB4">
      <w:pPr>
        <w:tabs>
          <w:tab w:val="left" w:pos="540"/>
        </w:tabs>
        <w:ind w:left="540" w:hanging="540"/>
        <w:rPr>
          <w:rFonts w:cs="V&amp;W Syntax (Adobe)"/>
        </w:rPr>
      </w:pPr>
    </w:p>
    <w:p w14:paraId="2642F8C6"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724E94A0" w14:textId="77777777" w:rsidR="00E534E5" w:rsidRDefault="00E534E5" w:rsidP="00797AB4">
      <w:pPr>
        <w:tabs>
          <w:tab w:val="left" w:pos="540"/>
          <w:tab w:val="num" w:pos="879"/>
        </w:tabs>
        <w:ind w:left="540" w:hanging="540"/>
        <w:rPr>
          <w:rFonts w:cs="V&amp;W Syntax (Adobe)"/>
        </w:rPr>
      </w:pPr>
    </w:p>
    <w:p w14:paraId="4BA8B004" w14:textId="77777777" w:rsidR="00267704" w:rsidRDefault="00E534E5" w:rsidP="00797AB4">
      <w:pPr>
        <w:tabs>
          <w:tab w:val="left" w:pos="540"/>
          <w:tab w:val="num" w:pos="879"/>
        </w:tabs>
        <w:ind w:left="540" w:hanging="540"/>
        <w:rPr>
          <w:rFonts w:cs="V&amp;W Syntax (Adobe)"/>
        </w:rPr>
      </w:pPr>
      <w:r>
        <w:rPr>
          <w:rFonts w:cs="V&amp;W Syntax (Adobe)"/>
        </w:rPr>
        <w:lastRenderedPageBreak/>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217566E4"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2FF8FFB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proofErr w:type="gramStart"/>
      <w:r w:rsidRPr="002A32A1">
        <w:rPr>
          <w:rFonts w:cs="V&amp;W Syntax (Adobe)"/>
        </w:rPr>
        <w:t>de</w:t>
      </w:r>
      <w:proofErr w:type="gramEnd"/>
      <w:r w:rsidRPr="002A32A1">
        <w:rPr>
          <w:rFonts w:cs="V&amp;W Syntax (Adobe)"/>
        </w:rPr>
        <w:t xml:space="preserv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7E76BC82" w14:textId="77777777" w:rsidR="00E534E5" w:rsidRDefault="00E534E5" w:rsidP="00797AB4">
      <w:pPr>
        <w:numPr>
          <w:ilvl w:val="0"/>
          <w:numId w:val="28"/>
        </w:numPr>
        <w:tabs>
          <w:tab w:val="clear" w:pos="1410"/>
          <w:tab w:val="left" w:pos="540"/>
          <w:tab w:val="num" w:pos="879"/>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r w:rsidR="0041305F">
        <w:rPr>
          <w:rFonts w:cs="V&amp;W Syntax (Adobe)"/>
        </w:rPr>
        <w:t>.</w:t>
      </w:r>
    </w:p>
    <w:p w14:paraId="2C2ACDCD" w14:textId="77777777" w:rsidR="00E534E5" w:rsidRPr="00476317" w:rsidRDefault="00E534E5" w:rsidP="00B83FD7">
      <w:pPr>
        <w:tabs>
          <w:tab w:val="left" w:pos="540"/>
        </w:tabs>
        <w:ind w:left="540" w:hanging="540"/>
        <w:rPr>
          <w:rFonts w:cs="V&amp;W Syntax (Adobe)"/>
        </w:rPr>
      </w:pPr>
    </w:p>
    <w:p w14:paraId="0125EDA5"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71A80F3" w14:textId="77777777" w:rsidR="00E534E5" w:rsidRPr="00476317" w:rsidRDefault="00E534E5" w:rsidP="00B83FD7">
      <w:pPr>
        <w:tabs>
          <w:tab w:val="left" w:pos="540"/>
        </w:tabs>
        <w:ind w:left="540" w:hanging="540"/>
        <w:rPr>
          <w:rFonts w:cs="V&amp;W Syntax (Adobe)"/>
        </w:rPr>
      </w:pPr>
    </w:p>
    <w:p w14:paraId="3ED1B1FC" w14:textId="77777777" w:rsidR="00E534E5" w:rsidRDefault="00E534E5" w:rsidP="00797AB4">
      <w:pPr>
        <w:tabs>
          <w:tab w:val="left" w:pos="540"/>
        </w:tabs>
        <w:ind w:left="540" w:hanging="540"/>
        <w:rPr>
          <w:rFonts w:cs="V&amp;W Syntax (Adobe)"/>
        </w:rPr>
      </w:pPr>
    </w:p>
    <w:p w14:paraId="0DA5EF5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1DCD100" w14:textId="77777777" w:rsidR="0041305F" w:rsidRDefault="0041305F" w:rsidP="00797AB4">
      <w:pPr>
        <w:tabs>
          <w:tab w:val="left" w:pos="540"/>
        </w:tabs>
        <w:ind w:left="540" w:hanging="540"/>
        <w:rPr>
          <w:rFonts w:cs="V&amp;W Syntax (Adobe)"/>
        </w:rPr>
      </w:pPr>
    </w:p>
    <w:p w14:paraId="7F4ABD65" w14:textId="77777777" w:rsidR="0041305F" w:rsidRDefault="0041305F" w:rsidP="00797AB4">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7150C812"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3184876" w14:textId="77777777" w:rsidR="00F64CE5" w:rsidRDefault="0041305F" w:rsidP="00797AB4">
      <w:pPr>
        <w:numPr>
          <w:ilvl w:val="0"/>
          <w:numId w:val="30"/>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5A09C54" w14:textId="77777777" w:rsidR="0041305F" w:rsidRDefault="0041305F" w:rsidP="00797AB4">
      <w:pPr>
        <w:numPr>
          <w:ilvl w:val="0"/>
          <w:numId w:val="30"/>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p>
    <w:p w14:paraId="4D9A049A" w14:textId="77777777" w:rsidR="0041305F" w:rsidRPr="00476317" w:rsidRDefault="0041305F" w:rsidP="00B83FD7">
      <w:pPr>
        <w:tabs>
          <w:tab w:val="left" w:pos="540"/>
        </w:tabs>
        <w:ind w:left="540" w:hanging="540"/>
        <w:rPr>
          <w:rFonts w:cs="V&amp;W Syntax (Adobe)"/>
        </w:rPr>
      </w:pPr>
    </w:p>
    <w:p w14:paraId="28AF69BA"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6C77DFFB" w14:textId="77777777" w:rsidR="0041305F" w:rsidRDefault="0041305F" w:rsidP="00797AB4">
      <w:pPr>
        <w:tabs>
          <w:tab w:val="left" w:pos="540"/>
        </w:tabs>
        <w:ind w:left="540" w:hanging="540"/>
        <w:rPr>
          <w:rFonts w:cs="V&amp;W Syntax (Adobe)"/>
        </w:rPr>
      </w:pPr>
    </w:p>
    <w:p w14:paraId="4DD8911A" w14:textId="77777777" w:rsidR="0041305F" w:rsidRDefault="0041305F" w:rsidP="00797AB4">
      <w:pPr>
        <w:tabs>
          <w:tab w:val="left" w:pos="540"/>
        </w:tabs>
        <w:ind w:left="540" w:hanging="540"/>
        <w:rPr>
          <w:rFonts w:cs="V&amp;W Syntax (Adobe)"/>
        </w:rPr>
      </w:pPr>
    </w:p>
    <w:p w14:paraId="08436219"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C170FC8" w14:textId="77777777" w:rsidR="005C247C" w:rsidRDefault="009974FD" w:rsidP="00797AB4">
      <w:pPr>
        <w:tabs>
          <w:tab w:val="left" w:pos="567"/>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BC53610" w14:textId="77777777" w:rsidR="00F64CE5" w:rsidRDefault="005C247C" w:rsidP="00797AB4">
      <w:pPr>
        <w:numPr>
          <w:ilvl w:val="0"/>
          <w:numId w:val="32"/>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7B7C574" w14:textId="77777777" w:rsidR="005C247C" w:rsidRDefault="005C247C" w:rsidP="00797AB4">
      <w:pPr>
        <w:numPr>
          <w:ilvl w:val="0"/>
          <w:numId w:val="32"/>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p>
    <w:p w14:paraId="001EAB1E" w14:textId="77777777" w:rsidR="009974FD" w:rsidRPr="00476317" w:rsidRDefault="009974FD" w:rsidP="00797AB4">
      <w:pPr>
        <w:tabs>
          <w:tab w:val="left" w:pos="540"/>
        </w:tabs>
        <w:ind w:left="540" w:hanging="540"/>
        <w:rPr>
          <w:rFonts w:cs="V&amp;W Syntax (Adobe)"/>
          <w:b/>
          <w:bCs/>
        </w:rPr>
      </w:pPr>
    </w:p>
    <w:p w14:paraId="33974550"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4D4AD65F" w14:textId="77777777" w:rsidR="002A5C9C" w:rsidRPr="00476317" w:rsidRDefault="002A5C9C" w:rsidP="00B83FD7">
      <w:pPr>
        <w:tabs>
          <w:tab w:val="left" w:pos="540"/>
        </w:tabs>
        <w:ind w:left="540" w:hanging="540"/>
        <w:rPr>
          <w:rFonts w:cs="V&amp;W Syntax (Adobe)"/>
        </w:rPr>
      </w:pPr>
    </w:p>
    <w:p w14:paraId="4B0EC73D" w14:textId="77777777" w:rsidR="009974FD" w:rsidRPr="00476317" w:rsidRDefault="009974FD" w:rsidP="00B83FD7">
      <w:pPr>
        <w:tabs>
          <w:tab w:val="left" w:pos="540"/>
        </w:tabs>
        <w:ind w:left="540" w:hanging="540"/>
        <w:rPr>
          <w:rFonts w:cs="V&amp;W Syntax (Adobe)"/>
          <w:b/>
          <w:bCs/>
        </w:rPr>
      </w:pPr>
    </w:p>
    <w:p w14:paraId="10FE4901"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64356AD"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14:paraId="6060DDDF"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2CA899" w14:textId="77777777" w:rsidR="009974FD" w:rsidRPr="00476317" w:rsidRDefault="009974FD" w:rsidP="00B83FD7">
      <w:pPr>
        <w:tabs>
          <w:tab w:val="left" w:pos="540"/>
        </w:tabs>
        <w:ind w:left="540" w:hanging="540"/>
        <w:rPr>
          <w:rFonts w:cs="V&amp;W Syntax (Adobe)"/>
        </w:rPr>
      </w:pPr>
    </w:p>
    <w:p w14:paraId="6F4CE7B2"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4618A14" w14:textId="77777777" w:rsidR="002A5C9C" w:rsidRPr="00476317" w:rsidRDefault="002A5C9C" w:rsidP="00B83FD7">
      <w:pPr>
        <w:tabs>
          <w:tab w:val="left" w:pos="540"/>
        </w:tabs>
        <w:ind w:left="540" w:hanging="540"/>
        <w:rPr>
          <w:rFonts w:cs="V&amp;W Syntax (Adobe)"/>
        </w:rPr>
      </w:pPr>
    </w:p>
    <w:p w14:paraId="5CFB0931" w14:textId="77777777" w:rsidR="009974FD" w:rsidRPr="00476317" w:rsidRDefault="009974FD" w:rsidP="00797AB4">
      <w:pPr>
        <w:tabs>
          <w:tab w:val="left" w:pos="540"/>
        </w:tabs>
        <w:ind w:left="540" w:hanging="540"/>
        <w:rPr>
          <w:rFonts w:cs="V&amp;W Syntax (Adobe)"/>
        </w:rPr>
      </w:pPr>
    </w:p>
    <w:p w14:paraId="259C743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E244763" w14:textId="77777777" w:rsidR="009974FD" w:rsidRPr="00476317" w:rsidRDefault="009974FD" w:rsidP="00B83FD7">
      <w:pPr>
        <w:tabs>
          <w:tab w:val="left" w:pos="540"/>
        </w:tabs>
        <w:ind w:left="540" w:hanging="540"/>
        <w:rPr>
          <w:rFonts w:cs="V&amp;W Syntax (Adobe)"/>
        </w:rPr>
      </w:pPr>
    </w:p>
    <w:p w14:paraId="50D38B23"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E8DA663" w14:textId="77777777" w:rsidR="002A5C9C" w:rsidRPr="00476317" w:rsidRDefault="002A5C9C" w:rsidP="00B83FD7">
      <w:pPr>
        <w:tabs>
          <w:tab w:val="left" w:pos="540"/>
        </w:tabs>
        <w:ind w:left="540" w:hanging="540"/>
        <w:rPr>
          <w:rFonts w:cs="V&amp;W Syntax (Adobe)"/>
        </w:rPr>
      </w:pPr>
    </w:p>
    <w:p w14:paraId="7B351AA6" w14:textId="77777777" w:rsidR="009974FD" w:rsidRPr="00476317" w:rsidRDefault="009974FD" w:rsidP="00EA16F8">
      <w:pPr>
        <w:tabs>
          <w:tab w:val="left" w:pos="540"/>
        </w:tabs>
        <w:ind w:left="540" w:hanging="540"/>
        <w:rPr>
          <w:rFonts w:cs="V&amp;W Syntax (Adobe)"/>
        </w:rPr>
      </w:pPr>
    </w:p>
    <w:p w14:paraId="3F4C47B8"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6C682998"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73109E8E"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F9FB4FB" w14:textId="77777777" w:rsidR="00006973" w:rsidRDefault="00006973" w:rsidP="00B83FD7">
      <w:pPr>
        <w:tabs>
          <w:tab w:val="left" w:pos="540"/>
        </w:tabs>
        <w:ind w:left="540" w:hanging="540"/>
        <w:rPr>
          <w:rFonts w:cs="V&amp;W Syntax (Adobe)"/>
        </w:rPr>
      </w:pPr>
    </w:p>
    <w:p w14:paraId="0CEEE3B8" w14:textId="77777777" w:rsidR="00FB4ABA" w:rsidRDefault="00FB4ABA" w:rsidP="00B83FD7">
      <w:pPr>
        <w:tabs>
          <w:tab w:val="left" w:pos="540"/>
        </w:tabs>
        <w:ind w:left="540" w:hanging="540"/>
        <w:rPr>
          <w:rFonts w:cs="V&amp;W Syntax (Adobe)"/>
        </w:rPr>
      </w:pPr>
    </w:p>
    <w:p w14:paraId="43A2B7DA"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473EDE7" w14:textId="77777777" w:rsidR="004D3879" w:rsidRPr="004D3879" w:rsidRDefault="004D3879" w:rsidP="00B83FD7">
      <w:pPr>
        <w:tabs>
          <w:tab w:val="left" w:pos="540"/>
        </w:tabs>
        <w:ind w:left="540" w:hanging="540"/>
        <w:rPr>
          <w:rFonts w:cs="V&amp;W Syntax (Adobe)"/>
        </w:rPr>
      </w:pPr>
    </w:p>
    <w:p w14:paraId="7E7A8A3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E161F66" w14:textId="77777777" w:rsidR="004D3879" w:rsidRPr="004D3879" w:rsidRDefault="004D3879" w:rsidP="00B83FD7">
      <w:pPr>
        <w:tabs>
          <w:tab w:val="left" w:pos="540"/>
        </w:tabs>
        <w:ind w:left="540" w:hanging="540"/>
        <w:rPr>
          <w:rFonts w:cs="V&amp;W Syntax (Adobe)"/>
        </w:rPr>
      </w:pPr>
    </w:p>
    <w:p w14:paraId="71BF72C7" w14:textId="77777777" w:rsidR="004D3879" w:rsidRPr="004D3879" w:rsidRDefault="004D3879" w:rsidP="00B83FD7">
      <w:pPr>
        <w:tabs>
          <w:tab w:val="left" w:pos="540"/>
        </w:tabs>
        <w:ind w:left="540" w:hanging="540"/>
        <w:rPr>
          <w:rFonts w:cs="V&amp;W Syntax (Adobe)"/>
        </w:rPr>
      </w:pPr>
      <w:r>
        <w:rPr>
          <w:rFonts w:cs="V&amp;W Syntax (Adobe)"/>
        </w:rPr>
        <w:tab/>
      </w:r>
      <w:proofErr w:type="gramStart"/>
      <w:r w:rsidRPr="004D3879">
        <w:rPr>
          <w:rFonts w:cs="V&amp;W Syntax (Adobe)"/>
        </w:rPr>
        <w:t>Ja /</w:t>
      </w:r>
      <w:proofErr w:type="gramEnd"/>
      <w:r w:rsidRPr="004D3879">
        <w:rPr>
          <w:rFonts w:cs="V&amp;W Syntax (Adobe)"/>
        </w:rPr>
        <w:t xml:space="preserve"> nee (doorhalen wat niet van toepassing is)</w:t>
      </w:r>
    </w:p>
    <w:p w14:paraId="58A33D9E" w14:textId="77777777" w:rsidR="004D3879" w:rsidRPr="004D3879" w:rsidRDefault="004D3879" w:rsidP="00B83FD7">
      <w:pPr>
        <w:tabs>
          <w:tab w:val="left" w:pos="540"/>
        </w:tabs>
        <w:ind w:left="540" w:hanging="540"/>
        <w:rPr>
          <w:rFonts w:cs="V&amp;W Syntax (Adobe)"/>
        </w:rPr>
      </w:pPr>
    </w:p>
    <w:p w14:paraId="097FC406"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58FC3B2" w14:textId="77777777" w:rsidR="004D3879" w:rsidRPr="004D3879" w:rsidRDefault="004D3879" w:rsidP="00B83FD7">
      <w:pPr>
        <w:tabs>
          <w:tab w:val="left" w:pos="540"/>
        </w:tabs>
        <w:ind w:left="540" w:hanging="540"/>
        <w:rPr>
          <w:rFonts w:cs="V&amp;W Syntax (Adobe)"/>
        </w:rPr>
      </w:pPr>
    </w:p>
    <w:p w14:paraId="775328E6"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331F4A75" w14:textId="77777777" w:rsidR="00995979" w:rsidRDefault="00995979" w:rsidP="00B83FD7">
      <w:pPr>
        <w:tabs>
          <w:tab w:val="left" w:pos="540"/>
        </w:tabs>
        <w:ind w:left="540" w:hanging="540"/>
        <w:rPr>
          <w:rFonts w:cs="V&amp;W Syntax (Adobe)"/>
        </w:rPr>
      </w:pPr>
    </w:p>
    <w:p w14:paraId="27C11F4D" w14:textId="77777777" w:rsidR="00995979" w:rsidRPr="00F85D23" w:rsidRDefault="00995979" w:rsidP="00995979">
      <w:pPr>
        <w:numPr>
          <w:ilvl w:val="0"/>
          <w:numId w:val="37"/>
        </w:numPr>
        <w:tabs>
          <w:tab w:val="clear" w:pos="720"/>
        </w:tabs>
        <w:ind w:left="567" w:hanging="567"/>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36DA9D12" w14:textId="77777777" w:rsidR="00995979" w:rsidRDefault="00995979" w:rsidP="00995979">
      <w:pPr>
        <w:ind w:left="567" w:hanging="567"/>
        <w:rPr>
          <w:rFonts w:cs="Verdana"/>
        </w:rPr>
      </w:pPr>
    </w:p>
    <w:p w14:paraId="7BC89C0B"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5A175066" w14:textId="77777777" w:rsidR="00995979" w:rsidRDefault="00995979" w:rsidP="00995979">
      <w:pPr>
        <w:pStyle w:val="Lijstalinea"/>
        <w:ind w:left="567" w:hanging="567"/>
        <w:rPr>
          <w:rFonts w:cs="Verdana"/>
        </w:rPr>
      </w:pPr>
    </w:p>
    <w:p w14:paraId="4B744361" w14:textId="77777777" w:rsidR="00995979" w:rsidRPr="0093681B" w:rsidRDefault="00995979" w:rsidP="00995979">
      <w:pPr>
        <w:ind w:left="567"/>
        <w:rPr>
          <w:rFonts w:cs="Verdana"/>
        </w:rPr>
      </w:pPr>
      <w:proofErr w:type="gramStart"/>
      <w:r w:rsidRPr="0093681B">
        <w:rPr>
          <w:rFonts w:cs="Verdana"/>
        </w:rPr>
        <w:t>Ja /</w:t>
      </w:r>
      <w:proofErr w:type="gramEnd"/>
      <w:r w:rsidRPr="0093681B">
        <w:rPr>
          <w:rFonts w:cs="Verdana"/>
        </w:rPr>
        <w:t xml:space="preserve"> nee (doorhalen wat niet van toepassing is)</w:t>
      </w:r>
    </w:p>
    <w:p w14:paraId="4649B069" w14:textId="77777777" w:rsidR="00995979" w:rsidRDefault="00995979" w:rsidP="00995979">
      <w:pPr>
        <w:ind w:left="567" w:hanging="567"/>
        <w:rPr>
          <w:rFonts w:cs="Verdana"/>
        </w:rPr>
      </w:pPr>
    </w:p>
    <w:p w14:paraId="140193A0"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1B890EAF" w14:textId="77777777" w:rsidR="00995979" w:rsidRDefault="00995979" w:rsidP="00995979">
      <w:pPr>
        <w:ind w:left="567" w:hanging="567"/>
        <w:rPr>
          <w:rFonts w:cs="Verdana"/>
        </w:rPr>
      </w:pPr>
    </w:p>
    <w:p w14:paraId="740513D5" w14:textId="77777777" w:rsidR="00995979" w:rsidRPr="006D42A6" w:rsidRDefault="00995979" w:rsidP="00995979">
      <w:pPr>
        <w:ind w:left="567"/>
        <w:rPr>
          <w:rFonts w:cs="Verdana"/>
        </w:rPr>
      </w:pPr>
      <w:proofErr w:type="gramStart"/>
      <w:r w:rsidRPr="006D42A6">
        <w:rPr>
          <w:rFonts w:cs="Verdana"/>
        </w:rPr>
        <w:t>Ja /</w:t>
      </w:r>
      <w:proofErr w:type="gramEnd"/>
      <w:r w:rsidRPr="006D42A6">
        <w:rPr>
          <w:rFonts w:cs="Verdana"/>
        </w:rPr>
        <w:t xml:space="preserve"> nee (doorhalen wat niet van toepassing is)</w:t>
      </w:r>
    </w:p>
    <w:p w14:paraId="01D6BE6E" w14:textId="77777777" w:rsidR="00995979" w:rsidRDefault="00995979" w:rsidP="00995979">
      <w:pPr>
        <w:ind w:left="567" w:hanging="567"/>
        <w:rPr>
          <w:rFonts w:cs="Verdana"/>
        </w:rPr>
      </w:pPr>
    </w:p>
    <w:p w14:paraId="265432BE"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Handelt de onderneming namens of op aanwijzing van een entiteit als bedoeld bij vraag 4.1 of 4.2?</w:t>
      </w:r>
    </w:p>
    <w:p w14:paraId="072B6005" w14:textId="77777777" w:rsidR="00995979" w:rsidRDefault="00995979" w:rsidP="00995979">
      <w:pPr>
        <w:ind w:left="567" w:hanging="567"/>
        <w:rPr>
          <w:rFonts w:cs="Verdana"/>
        </w:rPr>
      </w:pPr>
    </w:p>
    <w:p w14:paraId="260F64C1" w14:textId="77777777" w:rsidR="00995979" w:rsidRDefault="00995979" w:rsidP="00995979">
      <w:pPr>
        <w:spacing w:line="260" w:lineRule="atLeast"/>
        <w:ind w:left="567"/>
        <w:rPr>
          <w:rFonts w:cs="Verdana"/>
        </w:rPr>
      </w:pPr>
      <w:proofErr w:type="gramStart"/>
      <w:r w:rsidRPr="00A12536">
        <w:rPr>
          <w:rFonts w:cs="Verdana"/>
        </w:rPr>
        <w:t>Ja /</w:t>
      </w:r>
      <w:proofErr w:type="gramEnd"/>
      <w:r w:rsidRPr="00A12536">
        <w:rPr>
          <w:rFonts w:cs="Verdana"/>
        </w:rPr>
        <w:t xml:space="preserve"> nee (doorhalen wat niet van toepassing is)</w:t>
      </w:r>
    </w:p>
    <w:p w14:paraId="3798F7C9" w14:textId="77777777" w:rsidR="00995979" w:rsidRDefault="00995979" w:rsidP="00995979">
      <w:pPr>
        <w:spacing w:line="260" w:lineRule="atLeast"/>
        <w:ind w:left="567" w:hanging="567"/>
        <w:rPr>
          <w:rFonts w:cs="Verdana"/>
          <w:szCs w:val="18"/>
        </w:rPr>
      </w:pPr>
    </w:p>
    <w:p w14:paraId="0266B24A" w14:textId="13B57401"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 xml:space="preserve">Maakt de onderneming gebruik van een onderaannemer, leverancier of andere entiteit, waarbij de prestatie van deze betrokkene meer dan 10% van de waarde van de onderhavige opdracht vertegenwoordigt terwijl </w:t>
      </w:r>
      <w:proofErr w:type="gramStart"/>
      <w:r w:rsidRPr="00401722">
        <w:rPr>
          <w:rFonts w:cs="Verdana"/>
          <w:szCs w:val="18"/>
        </w:rPr>
        <w:t>tevens</w:t>
      </w:r>
      <w:proofErr w:type="gramEnd"/>
      <w:r w:rsidRPr="00401722">
        <w:rPr>
          <w:rFonts w:cs="Verdana"/>
          <w:szCs w:val="18"/>
        </w:rPr>
        <w:t xml:space="preserve"> voor deze betrokkene één </w:t>
      </w:r>
      <w:proofErr w:type="gramStart"/>
      <w:r w:rsidRPr="00401722">
        <w:rPr>
          <w:rFonts w:cs="Verdana"/>
          <w:szCs w:val="18"/>
        </w:rPr>
        <w:t>van  bovenstaande</w:t>
      </w:r>
      <w:proofErr w:type="gramEnd"/>
      <w:r w:rsidRPr="00401722">
        <w:rPr>
          <w:rFonts w:cs="Verdana"/>
          <w:szCs w:val="18"/>
        </w:rPr>
        <w:t xml:space="preserve"> vragen 4.1 t/m 4.3 met “ja” beantwoord moet worden?</w:t>
      </w:r>
    </w:p>
    <w:p w14:paraId="38D2734F" w14:textId="77777777" w:rsidR="00995979" w:rsidRDefault="00995979" w:rsidP="00995979">
      <w:pPr>
        <w:ind w:left="567" w:hanging="567"/>
        <w:rPr>
          <w:rFonts w:cs="Verdana"/>
        </w:rPr>
      </w:pPr>
    </w:p>
    <w:p w14:paraId="7C9E80E7" w14:textId="77777777" w:rsidR="00995979" w:rsidRDefault="00995979" w:rsidP="00995979">
      <w:pPr>
        <w:ind w:left="567" w:hanging="27"/>
        <w:rPr>
          <w:rFonts w:cs="Verdana"/>
        </w:rPr>
      </w:pPr>
      <w:proofErr w:type="gramStart"/>
      <w:r w:rsidRPr="00A12536">
        <w:rPr>
          <w:rFonts w:cs="Verdana"/>
        </w:rPr>
        <w:t>Ja /</w:t>
      </w:r>
      <w:proofErr w:type="gramEnd"/>
      <w:r w:rsidRPr="00A12536">
        <w:rPr>
          <w:rFonts w:cs="Verdana"/>
        </w:rPr>
        <w:t xml:space="preserve"> nee (doorhalen wat niet van toepassing is)</w:t>
      </w:r>
    </w:p>
    <w:p w14:paraId="4C550A52" w14:textId="77777777" w:rsidR="004D3879" w:rsidRPr="00476317" w:rsidRDefault="004D3879" w:rsidP="00B83FD7">
      <w:pPr>
        <w:tabs>
          <w:tab w:val="left" w:pos="540"/>
        </w:tabs>
        <w:ind w:left="540" w:hanging="540"/>
        <w:rPr>
          <w:rFonts w:cs="V&amp;W Syntax (Adobe)"/>
        </w:rPr>
      </w:pPr>
    </w:p>
    <w:p w14:paraId="7579D4E9" w14:textId="77777777" w:rsidR="004D3879" w:rsidRPr="00476317" w:rsidRDefault="004D3879" w:rsidP="00B83FD7">
      <w:pPr>
        <w:tabs>
          <w:tab w:val="left" w:pos="540"/>
        </w:tabs>
        <w:ind w:left="540" w:hanging="540"/>
        <w:rPr>
          <w:rFonts w:cs="V&amp;W Syntax (Adobe)"/>
        </w:rPr>
      </w:pPr>
    </w:p>
    <w:p w14:paraId="5DE9E8C7"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7193F720" w14:textId="77777777" w:rsidR="009974FD" w:rsidRPr="00476317" w:rsidRDefault="009974FD" w:rsidP="00B83FD7">
      <w:pPr>
        <w:tabs>
          <w:tab w:val="left" w:pos="540"/>
        </w:tabs>
        <w:ind w:left="540" w:hanging="540"/>
        <w:rPr>
          <w:rFonts w:cs="V&amp;W Syntax (Adobe)"/>
        </w:rPr>
      </w:pPr>
    </w:p>
    <w:p w14:paraId="547C88D9"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489AE158" w14:textId="77777777" w:rsidR="00F64CE5"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de</w:t>
      </w:r>
      <w:proofErr w:type="gramEnd"/>
      <w:r>
        <w:rPr>
          <w:rFonts w:cs="V&amp;W Syntax (Adobe)"/>
        </w:rPr>
        <w:t xml:space="preserve"> in </w:t>
      </w:r>
      <w:r w:rsidRPr="00571B9A">
        <w:rPr>
          <w:rFonts w:cs="RijksoverheidSansText-Regular"/>
          <w:szCs w:val="16"/>
        </w:rPr>
        <w:t>deze vragenlijst opgenomen vragen volledig en naar waarheid zijn beantwoord</w:t>
      </w:r>
      <w:r>
        <w:rPr>
          <w:rFonts w:cs="RijksoverheidSansText-Regular"/>
          <w:szCs w:val="16"/>
        </w:rPr>
        <w:t>;</w:t>
      </w:r>
    </w:p>
    <w:p w14:paraId="78C3D81D" w14:textId="77777777" w:rsidR="00F64CE5" w:rsidRPr="00A16468"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hij</w:t>
      </w:r>
      <w:proofErr w:type="gramEnd"/>
      <w:r>
        <w:rPr>
          <w:rFonts w:cs="V&amp;W Syntax (Adobe)"/>
        </w:rPr>
        <w:t xml:space="preserve">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C46C700" w14:textId="77777777" w:rsidR="00F64CE5" w:rsidRPr="00A16468" w:rsidRDefault="00F64CE5" w:rsidP="00B83FD7">
      <w:pPr>
        <w:numPr>
          <w:ilvl w:val="0"/>
          <w:numId w:val="35"/>
        </w:numPr>
        <w:tabs>
          <w:tab w:val="clear" w:pos="-540"/>
          <w:tab w:val="left" w:pos="540"/>
          <w:tab w:val="left" w:pos="900"/>
        </w:tabs>
        <w:ind w:left="900"/>
        <w:rPr>
          <w:rFonts w:cs="V&amp;W Syntax (Adobe)"/>
        </w:rPr>
      </w:pPr>
      <w:proofErr w:type="gramStart"/>
      <w:r>
        <w:rPr>
          <w:rFonts w:cs="RijksoverheidSansText-Regular"/>
          <w:szCs w:val="16"/>
        </w:rPr>
        <w:t>er</w:t>
      </w:r>
      <w:proofErr w:type="gramEnd"/>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124D0539" w14:textId="77777777" w:rsidR="00F64CE5" w:rsidRPr="00801FF0"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deze</w:t>
      </w:r>
      <w:proofErr w:type="gramEnd"/>
      <w:r>
        <w:rPr>
          <w:rFonts w:cs="V&amp;W Syntax (Adobe)"/>
        </w:rPr>
        <w:t xml:space="preserve"> </w:t>
      </w:r>
      <w:r w:rsidRPr="00571B9A">
        <w:rPr>
          <w:rFonts w:cs="RijksoverheidSansText-Regular"/>
          <w:szCs w:val="16"/>
        </w:rPr>
        <w:t xml:space="preserve">vragenlijst is ondertekend door een daartoe, </w:t>
      </w:r>
      <w:proofErr w:type="gramStart"/>
      <w:r w:rsidRPr="00571B9A">
        <w:rPr>
          <w:rFonts w:cs="RijksoverheidSansText-Regular"/>
          <w:szCs w:val="16"/>
        </w:rPr>
        <w:t>blijkens</w:t>
      </w:r>
      <w:proofErr w:type="gramEnd"/>
      <w:r w:rsidRPr="00571B9A">
        <w:rPr>
          <w:rFonts w:cs="RijksoverheidSansText-Regular"/>
          <w:szCs w:val="16"/>
        </w:rPr>
        <w:t xml:space="preserve"> het handelsregister, dan wel een overeenkomstig register van het land van vestiging van de onderneming, vertegenwoordigingsbevoegde</w:t>
      </w:r>
      <w:r w:rsidR="001D1109">
        <w:rPr>
          <w:rFonts w:cs="RijksoverheidSansText-Regular"/>
          <w:szCs w:val="16"/>
        </w:rPr>
        <w:t>.</w:t>
      </w:r>
    </w:p>
    <w:p w14:paraId="2FCE145B" w14:textId="77777777" w:rsidR="00F64CE5" w:rsidRDefault="00F64CE5" w:rsidP="00EA16F8">
      <w:pPr>
        <w:tabs>
          <w:tab w:val="left" w:pos="540"/>
        </w:tabs>
        <w:ind w:left="539"/>
        <w:rPr>
          <w:rFonts w:cs="RijksoverheidSansText-Regular"/>
          <w:szCs w:val="16"/>
        </w:rPr>
      </w:pPr>
    </w:p>
    <w:p w14:paraId="0FEFA6D3"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77DFB63B" w14:textId="77777777" w:rsidR="0016357E" w:rsidRDefault="0016357E" w:rsidP="00EA16F8">
      <w:pPr>
        <w:tabs>
          <w:tab w:val="left" w:pos="540"/>
        </w:tabs>
        <w:ind w:left="539"/>
        <w:rPr>
          <w:rFonts w:cs="RijksoverheidSansText-Regular"/>
          <w:szCs w:val="16"/>
        </w:rPr>
      </w:pPr>
    </w:p>
    <w:p w14:paraId="5C5EDD82" w14:textId="51207126"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w:t>
      </w:r>
      <w:proofErr w:type="gramStart"/>
      <w:r w:rsidRPr="003829E8">
        <w:rPr>
          <w:rFonts w:cs="RijksoverheidSansText-Regular"/>
          <w:szCs w:val="16"/>
        </w:rPr>
        <w:t>conform</w:t>
      </w:r>
      <w:proofErr w:type="gramEnd"/>
      <w:r w:rsidRPr="003829E8">
        <w:rPr>
          <w:rFonts w:cs="RijksoverheidSansText-Regular"/>
          <w:szCs w:val="16"/>
        </w:rPr>
        <w:t xml:space="preserve"> paragraaf </w:t>
      </w:r>
      <w:r w:rsidRPr="00ED594E">
        <w:rPr>
          <w:rFonts w:cs="RijksoverheidSansText-Regular"/>
          <w:szCs w:val="16"/>
        </w:rPr>
        <w:t>4.3</w:t>
      </w:r>
      <w:r w:rsidR="00AF5DA5" w:rsidRPr="00ED594E">
        <w:rPr>
          <w:rFonts w:cs="RijksoverheidSansText-Regular"/>
          <w:szCs w:val="16"/>
        </w:rPr>
        <w:t>.1.</w:t>
      </w:r>
      <w:r w:rsidR="00AF5DA5">
        <w:rPr>
          <w:rFonts w:cs="RijksoverheidSansText-Regular"/>
          <w:szCs w:val="16"/>
        </w:rPr>
        <w:t xml:space="preserve"> </w:t>
      </w:r>
    </w:p>
    <w:bookmarkEnd w:id="0"/>
    <w:sectPr w:rsidR="00F64CE5" w:rsidRPr="003829E8" w:rsidSect="00B115D4">
      <w:headerReference w:type="default" r:id="rId13"/>
      <w:footerReference w:type="default" r:id="rId14"/>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0655" w14:textId="77777777" w:rsidR="008A6C1D" w:rsidRDefault="008A6C1D">
      <w:r>
        <w:separator/>
      </w:r>
    </w:p>
  </w:endnote>
  <w:endnote w:type="continuationSeparator" w:id="0">
    <w:p w14:paraId="6DE669F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Calibr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2645" w14:textId="77777777" w:rsidR="00CB5786" w:rsidRPr="008A5B27" w:rsidRDefault="00CB5786" w:rsidP="00CB5786">
    <w:pPr>
      <w:pStyle w:val="Voettekst"/>
      <w:rPr>
        <w:sz w:val="13"/>
        <w:szCs w:val="13"/>
      </w:rPr>
    </w:pPr>
    <w:r w:rsidRPr="008A5B27">
      <w:rPr>
        <w:sz w:val="13"/>
        <w:szCs w:val="13"/>
      </w:rPr>
      <w:t>RWS BEDRIJFSVERTROUWELIJK</w:t>
    </w:r>
  </w:p>
  <w:p w14:paraId="6733EDD2" w14:textId="79D6C667" w:rsidR="00A326AB" w:rsidRPr="00B234B7" w:rsidRDefault="00D324B9" w:rsidP="00D2229E">
    <w:pPr>
      <w:pStyle w:val="Voettekst"/>
      <w:tabs>
        <w:tab w:val="clear" w:pos="8306"/>
        <w:tab w:val="right" w:pos="8280"/>
      </w:tabs>
      <w:rPr>
        <w:sz w:val="16"/>
        <w:szCs w:val="16"/>
      </w:rPr>
    </w:pPr>
    <w:r>
      <w:rPr>
        <w:sz w:val="16"/>
        <w:szCs w:val="16"/>
      </w:rPr>
      <w:t xml:space="preserve">Bijlage bij </w:t>
    </w:r>
    <w:r w:rsidR="0003166A">
      <w:rPr>
        <w:sz w:val="16"/>
        <w:szCs w:val="16"/>
      </w:rPr>
      <w:t>model 131 A</w:t>
    </w:r>
    <w:r w:rsidR="006D291E">
      <w:rPr>
        <w:sz w:val="16"/>
        <w:szCs w:val="16"/>
      </w:rPr>
      <w:t xml:space="preserve">anbestedingsleidraad </w:t>
    </w:r>
    <w:r w:rsidR="007D14C7">
      <w:rPr>
        <w:sz w:val="16"/>
        <w:szCs w:val="16"/>
      </w:rPr>
      <w:t>diensten-</w:t>
    </w:r>
    <w:r w:rsidR="006D291E">
      <w:rPr>
        <w:sz w:val="16"/>
        <w:szCs w:val="16"/>
      </w:rPr>
      <w:t>leveringen</w:t>
    </w:r>
    <w:r w:rsidR="007D14C7">
      <w:rPr>
        <w:sz w:val="16"/>
        <w:szCs w:val="16"/>
      </w:rPr>
      <w:t xml:space="preserve"> </w:t>
    </w:r>
    <w:r w:rsidR="006D291E">
      <w:rPr>
        <w:sz w:val="16"/>
        <w:szCs w:val="16"/>
      </w:rPr>
      <w:t>v</w:t>
    </w:r>
    <w:r w:rsidR="00223571">
      <w:rPr>
        <w:sz w:val="16"/>
        <w:szCs w:val="16"/>
      </w:rPr>
      <w:t>2</w:t>
    </w:r>
    <w:r w:rsidR="006D291E">
      <w:rPr>
        <w:sz w:val="16"/>
        <w:szCs w:val="16"/>
      </w:rPr>
      <w:t xml:space="preserve">.0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D14C7">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D14C7">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6FEF" w14:textId="77777777" w:rsidR="008A6C1D" w:rsidRDefault="008A6C1D">
      <w:r>
        <w:separator/>
      </w:r>
    </w:p>
  </w:footnote>
  <w:footnote w:type="continuationSeparator" w:id="0">
    <w:p w14:paraId="398CD929" w14:textId="77777777" w:rsidR="008A6C1D" w:rsidRDefault="008A6C1D">
      <w:r>
        <w:continuationSeparator/>
      </w:r>
    </w:p>
  </w:footnote>
  <w:footnote w:id="1">
    <w:p w14:paraId="464DBB1F"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9C45" w14:textId="77777777" w:rsidR="009974FD" w:rsidRPr="00476317" w:rsidRDefault="00597B76" w:rsidP="009974FD">
    <w:pPr>
      <w:tabs>
        <w:tab w:val="left" w:pos="1260"/>
      </w:tabs>
      <w:rPr>
        <w:rFonts w:eastAsia="Arial Unicode MS" w:cs="V&amp;W Syntax (Adobe)"/>
      </w:rPr>
    </w:pPr>
    <w:r>
      <w:rPr>
        <w:rFonts w:cs="V&amp;W Syntax (Adobe)"/>
      </w:rPr>
      <w:pict w14:anchorId="029707E8">
        <v:rect id="_x0000_i1025" style="width:0;height:.75pt" o:hralign="center" o:hrstd="t" o:hrnoshade="t" o:hr="t" fillcolor="black" stroked="f">
          <v:imagedata r:id="rId1" o:title=""/>
        </v:rect>
      </w:pict>
    </w:r>
  </w:p>
  <w:p w14:paraId="0BF0ADA1" w14:textId="6326A2FE" w:rsidR="009974FD" w:rsidRPr="00476317" w:rsidRDefault="009974FD" w:rsidP="009974FD">
    <w:pPr>
      <w:tabs>
        <w:tab w:val="left" w:pos="1260"/>
      </w:tabs>
      <w:rPr>
        <w:rFonts w:cs="V&amp;W Syntax (Adobe)"/>
      </w:rPr>
    </w:pPr>
    <w:r w:rsidRPr="00476317">
      <w:rPr>
        <w:rFonts w:cs="V&amp;W Syntax (Adobe)"/>
      </w:rPr>
      <w:t xml:space="preserve">Behoort bij zaaknummer: </w:t>
    </w:r>
    <w:r w:rsidR="00AF5DA5">
      <w:rPr>
        <w:rFonts w:cs="V&amp;W Syntax (Adobe)"/>
      </w:rPr>
      <w:t>31206160</w:t>
    </w:r>
    <w:r w:rsidRPr="00476317">
      <w:rPr>
        <w:rFonts w:cs="V&amp;W Syntax (Adobe)"/>
      </w:rPr>
      <w:t xml:space="preserve"> </w:t>
    </w:r>
  </w:p>
  <w:p w14:paraId="2B41B38F" w14:textId="77777777" w:rsidR="009974FD" w:rsidRDefault="00597B76" w:rsidP="009974FD">
    <w:pPr>
      <w:tabs>
        <w:tab w:val="left" w:pos="1260"/>
      </w:tabs>
      <w:rPr>
        <w:rFonts w:cs="V&amp;W Syntax (Adobe)"/>
      </w:rPr>
    </w:pPr>
    <w:r>
      <w:rPr>
        <w:rFonts w:cs="V&amp;W Syntax (Adobe)"/>
      </w:rPr>
      <w:pict w14:anchorId="7716F1F8">
        <v:rect id="_x0000_i1026" style="width:0;height:.75pt" o:hralign="center" o:hrstd="t" o:hrnoshade="t" o:hr="t" fillcolor="black" stroked="f">
          <v:imagedata r:id="rId1" o:title=""/>
        </v:rect>
      </w:pict>
    </w:r>
  </w:p>
  <w:p w14:paraId="12924606"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42508"/>
    <w:multiLevelType w:val="multilevel"/>
    <w:tmpl w:val="621C54FA"/>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52901760">
    <w:abstractNumId w:val="24"/>
  </w:num>
  <w:num w:numId="2" w16cid:durableId="1257402442">
    <w:abstractNumId w:val="35"/>
  </w:num>
  <w:num w:numId="3" w16cid:durableId="821968625">
    <w:abstractNumId w:val="23"/>
  </w:num>
  <w:num w:numId="4" w16cid:durableId="1225331448">
    <w:abstractNumId w:val="19"/>
  </w:num>
  <w:num w:numId="5" w16cid:durableId="25058015">
    <w:abstractNumId w:val="14"/>
  </w:num>
  <w:num w:numId="6" w16cid:durableId="60296001">
    <w:abstractNumId w:val="9"/>
  </w:num>
  <w:num w:numId="7" w16cid:durableId="1807048475">
    <w:abstractNumId w:val="15"/>
  </w:num>
  <w:num w:numId="8" w16cid:durableId="2077975350">
    <w:abstractNumId w:val="28"/>
  </w:num>
  <w:num w:numId="9" w16cid:durableId="598098760">
    <w:abstractNumId w:val="4"/>
  </w:num>
  <w:num w:numId="10" w16cid:durableId="1480001399">
    <w:abstractNumId w:val="11"/>
  </w:num>
  <w:num w:numId="11" w16cid:durableId="1841891816">
    <w:abstractNumId w:val="27"/>
  </w:num>
  <w:num w:numId="12" w16cid:durableId="1833133218">
    <w:abstractNumId w:val="17"/>
  </w:num>
  <w:num w:numId="13" w16cid:durableId="1564177155">
    <w:abstractNumId w:val="3"/>
  </w:num>
  <w:num w:numId="14" w16cid:durableId="129254594">
    <w:abstractNumId w:val="29"/>
  </w:num>
  <w:num w:numId="15" w16cid:durableId="1142700802">
    <w:abstractNumId w:val="31"/>
  </w:num>
  <w:num w:numId="16" w16cid:durableId="1878933241">
    <w:abstractNumId w:val="21"/>
  </w:num>
  <w:num w:numId="17" w16cid:durableId="1945260165">
    <w:abstractNumId w:val="12"/>
  </w:num>
  <w:num w:numId="18" w16cid:durableId="99691005">
    <w:abstractNumId w:val="26"/>
  </w:num>
  <w:num w:numId="19" w16cid:durableId="921842449">
    <w:abstractNumId w:val="13"/>
  </w:num>
  <w:num w:numId="20" w16cid:durableId="1991247193">
    <w:abstractNumId w:val="10"/>
  </w:num>
  <w:num w:numId="21" w16cid:durableId="1454326327">
    <w:abstractNumId w:val="16"/>
  </w:num>
  <w:num w:numId="22" w16cid:durableId="1949198493">
    <w:abstractNumId w:val="30"/>
  </w:num>
  <w:num w:numId="23" w16cid:durableId="1884057770">
    <w:abstractNumId w:val="0"/>
  </w:num>
  <w:num w:numId="24" w16cid:durableId="840700742">
    <w:abstractNumId w:val="32"/>
  </w:num>
  <w:num w:numId="25" w16cid:durableId="813178470">
    <w:abstractNumId w:val="20"/>
  </w:num>
  <w:num w:numId="26" w16cid:durableId="931159461">
    <w:abstractNumId w:val="2"/>
  </w:num>
  <w:num w:numId="27" w16cid:durableId="99298442">
    <w:abstractNumId w:val="1"/>
  </w:num>
  <w:num w:numId="28" w16cid:durableId="1614558393">
    <w:abstractNumId w:val="34"/>
  </w:num>
  <w:num w:numId="29" w16cid:durableId="1344429689">
    <w:abstractNumId w:val="22"/>
  </w:num>
  <w:num w:numId="30" w16cid:durableId="637343595">
    <w:abstractNumId w:val="18"/>
  </w:num>
  <w:num w:numId="31" w16cid:durableId="1508711461">
    <w:abstractNumId w:val="8"/>
  </w:num>
  <w:num w:numId="32" w16cid:durableId="1313145922">
    <w:abstractNumId w:val="5"/>
  </w:num>
  <w:num w:numId="33" w16cid:durableId="1022631676">
    <w:abstractNumId w:val="33"/>
  </w:num>
  <w:num w:numId="34" w16cid:durableId="1496456413">
    <w:abstractNumId w:val="25"/>
  </w:num>
  <w:num w:numId="35" w16cid:durableId="1704285120">
    <w:abstractNumId w:val="6"/>
  </w:num>
  <w:num w:numId="36" w16cid:durableId="2021657783">
    <w:abstractNumId w:val="36"/>
  </w:num>
  <w:num w:numId="37" w16cid:durableId="1642953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829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6973"/>
    <w:rsid w:val="0003166A"/>
    <w:rsid w:val="00032882"/>
    <w:rsid w:val="00045920"/>
    <w:rsid w:val="000466CB"/>
    <w:rsid w:val="00047524"/>
    <w:rsid w:val="00066BD0"/>
    <w:rsid w:val="000A4E65"/>
    <w:rsid w:val="000C0896"/>
    <w:rsid w:val="000C7DC6"/>
    <w:rsid w:val="000D4ECB"/>
    <w:rsid w:val="000E3B76"/>
    <w:rsid w:val="0011159F"/>
    <w:rsid w:val="00122EAB"/>
    <w:rsid w:val="00126754"/>
    <w:rsid w:val="00132E00"/>
    <w:rsid w:val="0014733F"/>
    <w:rsid w:val="0016357E"/>
    <w:rsid w:val="00167CD7"/>
    <w:rsid w:val="0018516E"/>
    <w:rsid w:val="001A3800"/>
    <w:rsid w:val="001C63C3"/>
    <w:rsid w:val="001D1109"/>
    <w:rsid w:val="001E5136"/>
    <w:rsid w:val="001F2FBA"/>
    <w:rsid w:val="001F3508"/>
    <w:rsid w:val="002032DE"/>
    <w:rsid w:val="00205DA2"/>
    <w:rsid w:val="00223571"/>
    <w:rsid w:val="002647A3"/>
    <w:rsid w:val="00267704"/>
    <w:rsid w:val="002732D7"/>
    <w:rsid w:val="0027594A"/>
    <w:rsid w:val="002A5C9C"/>
    <w:rsid w:val="002A7C5F"/>
    <w:rsid w:val="00314459"/>
    <w:rsid w:val="00315E9E"/>
    <w:rsid w:val="003333BC"/>
    <w:rsid w:val="00360FBC"/>
    <w:rsid w:val="003809F4"/>
    <w:rsid w:val="003829E8"/>
    <w:rsid w:val="003A1F68"/>
    <w:rsid w:val="003C5BB8"/>
    <w:rsid w:val="003C705F"/>
    <w:rsid w:val="003D658C"/>
    <w:rsid w:val="004051F5"/>
    <w:rsid w:val="0041305F"/>
    <w:rsid w:val="004640A7"/>
    <w:rsid w:val="00465664"/>
    <w:rsid w:val="00484618"/>
    <w:rsid w:val="004C47C4"/>
    <w:rsid w:val="004C67FB"/>
    <w:rsid w:val="004D3879"/>
    <w:rsid w:val="004E5A35"/>
    <w:rsid w:val="004E6F42"/>
    <w:rsid w:val="004F75B8"/>
    <w:rsid w:val="00500305"/>
    <w:rsid w:val="00534AC9"/>
    <w:rsid w:val="0054233B"/>
    <w:rsid w:val="0058678A"/>
    <w:rsid w:val="00597B76"/>
    <w:rsid w:val="005B3D4B"/>
    <w:rsid w:val="005C075B"/>
    <w:rsid w:val="005C247C"/>
    <w:rsid w:val="005C5974"/>
    <w:rsid w:val="005D0C70"/>
    <w:rsid w:val="00605B9F"/>
    <w:rsid w:val="0061772C"/>
    <w:rsid w:val="00622841"/>
    <w:rsid w:val="006327B9"/>
    <w:rsid w:val="00641DE2"/>
    <w:rsid w:val="00671069"/>
    <w:rsid w:val="00672640"/>
    <w:rsid w:val="006778F8"/>
    <w:rsid w:val="0068049D"/>
    <w:rsid w:val="006D291E"/>
    <w:rsid w:val="006F50FD"/>
    <w:rsid w:val="00701AEF"/>
    <w:rsid w:val="007129DD"/>
    <w:rsid w:val="00784116"/>
    <w:rsid w:val="00797AB4"/>
    <w:rsid w:val="007B0E4D"/>
    <w:rsid w:val="007C3350"/>
    <w:rsid w:val="007D14C7"/>
    <w:rsid w:val="007E15B1"/>
    <w:rsid w:val="007E40C5"/>
    <w:rsid w:val="00817E1D"/>
    <w:rsid w:val="00820FB4"/>
    <w:rsid w:val="00853F06"/>
    <w:rsid w:val="00855FFA"/>
    <w:rsid w:val="00860AD1"/>
    <w:rsid w:val="00862E8E"/>
    <w:rsid w:val="008747EC"/>
    <w:rsid w:val="00893E0A"/>
    <w:rsid w:val="0089636C"/>
    <w:rsid w:val="008A6C1D"/>
    <w:rsid w:val="008B0142"/>
    <w:rsid w:val="008B4682"/>
    <w:rsid w:val="008C5F73"/>
    <w:rsid w:val="008D3731"/>
    <w:rsid w:val="008D3F6D"/>
    <w:rsid w:val="00905B5F"/>
    <w:rsid w:val="0090667C"/>
    <w:rsid w:val="00952A70"/>
    <w:rsid w:val="00960DF2"/>
    <w:rsid w:val="00995979"/>
    <w:rsid w:val="009974FD"/>
    <w:rsid w:val="009D05FB"/>
    <w:rsid w:val="009E20FB"/>
    <w:rsid w:val="009F607C"/>
    <w:rsid w:val="00A04CFD"/>
    <w:rsid w:val="00A2725F"/>
    <w:rsid w:val="00A326AB"/>
    <w:rsid w:val="00A84978"/>
    <w:rsid w:val="00AA3232"/>
    <w:rsid w:val="00AB5828"/>
    <w:rsid w:val="00AD3F0B"/>
    <w:rsid w:val="00AF5DA5"/>
    <w:rsid w:val="00B01677"/>
    <w:rsid w:val="00B115D4"/>
    <w:rsid w:val="00B234B7"/>
    <w:rsid w:val="00B56960"/>
    <w:rsid w:val="00B63089"/>
    <w:rsid w:val="00B72773"/>
    <w:rsid w:val="00B83FD7"/>
    <w:rsid w:val="00BA4105"/>
    <w:rsid w:val="00BE1A6E"/>
    <w:rsid w:val="00BE23B3"/>
    <w:rsid w:val="00C146AF"/>
    <w:rsid w:val="00C32CC1"/>
    <w:rsid w:val="00C6141E"/>
    <w:rsid w:val="00CB00C2"/>
    <w:rsid w:val="00CB08B5"/>
    <w:rsid w:val="00CB5786"/>
    <w:rsid w:val="00CD4994"/>
    <w:rsid w:val="00CE7037"/>
    <w:rsid w:val="00CF4038"/>
    <w:rsid w:val="00CF7A5A"/>
    <w:rsid w:val="00D05B98"/>
    <w:rsid w:val="00D2229E"/>
    <w:rsid w:val="00D235B0"/>
    <w:rsid w:val="00D324B9"/>
    <w:rsid w:val="00D440DA"/>
    <w:rsid w:val="00D843CF"/>
    <w:rsid w:val="00D9341C"/>
    <w:rsid w:val="00D95101"/>
    <w:rsid w:val="00D95A0F"/>
    <w:rsid w:val="00DA4F1A"/>
    <w:rsid w:val="00DF5CE9"/>
    <w:rsid w:val="00E10899"/>
    <w:rsid w:val="00E1226D"/>
    <w:rsid w:val="00E13AE4"/>
    <w:rsid w:val="00E534E5"/>
    <w:rsid w:val="00E63A87"/>
    <w:rsid w:val="00EA16F8"/>
    <w:rsid w:val="00ED594E"/>
    <w:rsid w:val="00F64CE5"/>
    <w:rsid w:val="00F97FA6"/>
    <w:rsid w:val="00FA24F8"/>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7"/>
    <o:shapelayout v:ext="edit">
      <o:idmap v:ext="edit" data="1"/>
    </o:shapelayout>
  </w:shapeDefaults>
  <w:decimalSymbol w:val=","/>
  <w:listSeparator w:val=";"/>
  <w14:docId w14:val="657490B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link w:val="LijstalineaChar"/>
    <w:uiPriority w:val="34"/>
    <w:qFormat/>
    <w:rsid w:val="00995979"/>
    <w:pPr>
      <w:ind w:left="720"/>
      <w:contextualSpacing/>
    </w:pPr>
    <w:rPr>
      <w:rFonts w:eastAsia="DejaVu Sans"/>
    </w:rPr>
  </w:style>
  <w:style w:type="character" w:customStyle="1" w:styleId="LijstalineaChar">
    <w:name w:val="Lijstalinea Char"/>
    <w:basedOn w:val="Standaardalinea-lettertype"/>
    <w:link w:val="Lijstalinea"/>
    <w:uiPriority w:val="34"/>
    <w:rsid w:val="00995979"/>
    <w:rPr>
      <w:rFonts w:ascii="Verdana" w:eastAsia="DejaVu Sans" w:hAnsi="Verdana"/>
      <w:sz w:val="18"/>
      <w:szCs w:val="24"/>
    </w:rPr>
  </w:style>
  <w:style w:type="paragraph" w:styleId="Revisie">
    <w:name w:val="Revision"/>
    <w:hidden/>
    <w:uiPriority w:val="99"/>
    <w:semiHidden/>
    <w:rsid w:val="00671069"/>
    <w:rPr>
      <w:rFonts w:ascii="Verdana" w:hAnsi="Verdana"/>
      <w:sz w:val="18"/>
      <w:szCs w:val="24"/>
    </w:rPr>
  </w:style>
  <w:style w:type="character" w:styleId="Verwijzingopmerking">
    <w:name w:val="annotation reference"/>
    <w:basedOn w:val="Standaardalinea-lettertype"/>
    <w:semiHidden/>
    <w:unhideWhenUsed/>
    <w:rsid w:val="00671069"/>
    <w:rPr>
      <w:sz w:val="16"/>
      <w:szCs w:val="16"/>
    </w:rPr>
  </w:style>
  <w:style w:type="paragraph" w:styleId="Tekstopmerking">
    <w:name w:val="annotation text"/>
    <w:basedOn w:val="Standaard"/>
    <w:link w:val="TekstopmerkingChar"/>
    <w:unhideWhenUsed/>
    <w:rsid w:val="00671069"/>
    <w:pPr>
      <w:spacing w:line="240" w:lineRule="auto"/>
    </w:pPr>
    <w:rPr>
      <w:sz w:val="20"/>
      <w:szCs w:val="20"/>
    </w:rPr>
  </w:style>
  <w:style w:type="character" w:customStyle="1" w:styleId="TekstopmerkingChar">
    <w:name w:val="Tekst opmerking Char"/>
    <w:basedOn w:val="Standaardalinea-lettertype"/>
    <w:link w:val="Tekstopmerking"/>
    <w:rsid w:val="00671069"/>
    <w:rPr>
      <w:rFonts w:ascii="Verdana" w:hAnsi="Verdana"/>
    </w:rPr>
  </w:style>
  <w:style w:type="paragraph" w:styleId="Onderwerpvanopmerking">
    <w:name w:val="annotation subject"/>
    <w:basedOn w:val="Tekstopmerking"/>
    <w:next w:val="Tekstopmerking"/>
    <w:link w:val="OnderwerpvanopmerkingChar"/>
    <w:semiHidden/>
    <w:unhideWhenUsed/>
    <w:rsid w:val="00671069"/>
    <w:rPr>
      <w:b/>
      <w:bCs/>
    </w:rPr>
  </w:style>
  <w:style w:type="character" w:customStyle="1" w:styleId="OnderwerpvanopmerkingChar">
    <w:name w:val="Onderwerp van opmerking Char"/>
    <w:basedOn w:val="TekstopmerkingChar"/>
    <w:link w:val="Onderwerpvanopmerking"/>
    <w:semiHidden/>
    <w:rsid w:val="00671069"/>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b665cb2-4c1b-4338-95f1-4dd7cd771ce0">
      <Value>2</Value>
      <Value>1</Value>
    </TaxCatchAll>
    <TaxKeywordTaxHTField xmlns="cb665cb2-4c1b-4338-95f1-4dd7cd771ce0">
      <Terms xmlns="http://schemas.microsoft.com/office/infopath/2007/PartnerControls"/>
    </TaxKeywordTaxHTField>
    <_dlc_DocId xmlns="1e462711-56d8-46a7-b789-67b340590373">CON00-1599663923-2694</_dlc_DocId>
    <_dlc_DocIdUrl xmlns="1e462711-56d8-46a7-b789-67b340590373">
      <Url>https://connect.sp02.rws.nl/sites/M230717240/_layouts/15/DocIdRedir.aspx?ID=CON00-1599663923-2694</Url>
      <Description>CON00-1599663923-2694</Description>
    </_dlc_DocIdUrl>
    <Connect-Status xmlns="cb665cb2-4c1b-4338-95f1-4dd7cd771ce0">Concept</Connect-Status>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4.xml><?xml version="1.0" encoding="utf-8"?>
<?mso-contentType ?>
<SharedContentType xmlns="Microsoft.SharePoint.Taxonomy.ContentTypeSync" SourceId="ae033921-439f-46ba-b586-0b8c8775f769" ContentTypeId="0x01010038BEFAC7D94B314F8B0C5C561B2BF508"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05DA1D-CAFC-4726-A5B3-7F0356AC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16F07E-CCAB-4D8B-8E84-E567841643CF}">
  <ds:schemaRefs>
    <ds:schemaRef ds:uri="http://schemas.openxmlformats.org/officeDocument/2006/bibliography"/>
  </ds:schemaRefs>
</ds:datastoreItem>
</file>

<file path=customXml/itemProps3.xml><?xml version="1.0" encoding="utf-8"?>
<ds:datastoreItem xmlns:ds="http://schemas.openxmlformats.org/officeDocument/2006/customXml" ds:itemID="{91AB0E43-7743-4F83-9921-AF880D03AEE6}">
  <ds:schemaRefs>
    <ds:schemaRef ds:uri="cb665cb2-4c1b-4338-95f1-4dd7cd771ce0"/>
    <ds:schemaRef ds:uri="http://purl.org/dc/term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1e462711-56d8-46a7-b789-67b340590373"/>
    <ds:schemaRef ds:uri="http://purl.org/dc/dcmitype/"/>
  </ds:schemaRefs>
</ds:datastoreItem>
</file>

<file path=customXml/itemProps4.xml><?xml version="1.0" encoding="utf-8"?>
<ds:datastoreItem xmlns:ds="http://schemas.openxmlformats.org/officeDocument/2006/customXml" ds:itemID="{C5A86B73-A739-4AA5-BC42-A2C8CD37FD53}">
  <ds:schemaRefs>
    <ds:schemaRef ds:uri="Microsoft.SharePoint.Taxonomy.ContentTypeSync"/>
  </ds:schemaRefs>
</ds:datastoreItem>
</file>

<file path=customXml/itemProps5.xml><?xml version="1.0" encoding="utf-8"?>
<ds:datastoreItem xmlns:ds="http://schemas.openxmlformats.org/officeDocument/2006/customXml" ds:itemID="{069EE455-046B-483F-A8E7-7DA847FF57DC}">
  <ds:schemaRefs>
    <ds:schemaRef ds:uri="http://schemas.microsoft.com/sharepoint/v3/contenttype/forms"/>
  </ds:schemaRefs>
</ds:datastoreItem>
</file>

<file path=customXml/itemProps6.xml><?xml version="1.0" encoding="utf-8"?>
<ds:datastoreItem xmlns:ds="http://schemas.openxmlformats.org/officeDocument/2006/customXml" ds:itemID="{6C35779D-BEB6-484E-BAF1-19F302AEF37E}">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1057</Words>
  <Characters>5818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Lenderink, Bart</dc:creator>
  <cp:lastModifiedBy>Amgar, Khalid (RWS PPO)</cp:lastModifiedBy>
  <cp:revision>2</cp:revision>
  <cp:lastPrinted>2015-12-17T10:41:00Z</cp:lastPrinted>
  <dcterms:created xsi:type="dcterms:W3CDTF">2026-01-15T08:57:00Z</dcterms:created>
  <dcterms:modified xsi:type="dcterms:W3CDTF">2026-01-15T08:57:00Z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0x01010038BEFAC7D94B314F8B0C5C561B2BF50800D488A98DFCA03948BAEA72685B658BEA</vt:lpwstr>
  </property>
  <property fmtid="{D5CDD505-2E9C-101B-9397-08002B2CF9AE}" pid="3" name="_dlc_DocIdItemGuid">
    <vt:lpwstr>45761281-5e13-4e75-9d3a-b1e2d06ba2fa</vt:lpwstr>
  </property>
  <property fmtid="{D5CDD505-2E9C-101B-9397-08002B2CF9AE}" pid="4" name="Filter 131 documenten">
    <vt:lpwstr>131</vt:lpwstr>
  </property>
  <property fmtid="{D5CDD505-2E9C-101B-9397-08002B2CF9AE}" pid="5" name="WerkLeveringDienst">
    <vt:lpwstr>50;#Dienst|a27f48b9-dc59-4b4f-a2e8-f6219091d1ff;#49;#Levering|05b3c6ed-0a52-4c77-9b49-cb72545c4890</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
  </property>
  <property fmtid="{D5CDD505-2E9C-101B-9397-08002B2CF9AE}" pid="9" name="Doelgroep">
    <vt:lpwstr>25;#ICM deskundige|6764b926-ead5-4955-8f5b-bce7aede26d9</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68;#Definitief (vastgesteld)|d429ba95-212b-4844-814a-59a133b095e1</vt:lpwstr>
  </property>
  <property fmtid="{D5CDD505-2E9C-101B-9397-08002B2CF9AE}" pid="16" name="Projecttype">
    <vt:lpwstr/>
  </property>
  <property fmtid="{D5CDD505-2E9C-101B-9397-08002B2CF9AE}" pid="17" name="Contracttype">
    <vt:lpwstr>86;#Dienstverleningsovereenkomst|52f4cf24-e3fc-4272-8c8b-d9902c70d47b</vt:lpwstr>
  </property>
  <property fmtid="{D5CDD505-2E9C-101B-9397-08002B2CF9AE}" pid="18" name="Inkoopvoorwaarden">
    <vt:lpwstr/>
  </property>
  <property fmtid="{D5CDD505-2E9C-101B-9397-08002B2CF9AE}" pid="19" name="Connect-Persoonsvertrouwelijkheid">
    <vt:lpwstr>2;#Geen|a0814100-4302-49f4-9f40-b7d42012644c</vt:lpwstr>
  </property>
  <property fmtid="{D5CDD505-2E9C-101B-9397-08002B2CF9AE}" pid="20" name="Connect-Bedrijfsvertrouwelijkheid">
    <vt:lpwstr>1;#RWS Bedrijfsvertrouwelijk|d5fcfbac-659d-41b3-b161-4048848dd05a</vt:lpwstr>
  </property>
  <property fmtid="{D5CDD505-2E9C-101B-9397-08002B2CF9AE}" pid="21" name="Connect-Documenttype">
    <vt:lpwstr/>
  </property>
  <property fmtid="{D5CDD505-2E9C-101B-9397-08002B2CF9AE}" pid="22" name="Connect-SEfase">
    <vt:lpwstr/>
  </property>
  <property fmtid="{D5CDD505-2E9C-101B-9397-08002B2CF9AE}" pid="23" name="Connect-Organisatieonderdeel">
    <vt:lpwstr/>
  </property>
  <property fmtid="{D5CDD505-2E9C-101B-9397-08002B2CF9AE}" pid="24" name="Connect-IPMrol">
    <vt:lpwstr/>
  </property>
  <property fmtid="{D5CDD505-2E9C-101B-9397-08002B2CF9AE}" pid="25" name="Connect-Activiteit">
    <vt:lpwstr/>
  </property>
</Properties>
</file>